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jc w:val="left"/>
        <w:rPr>
          <w:rFonts w:hint="eastAsia" w:ascii="华文仿宋" w:hAnsi="华文仿宋" w:eastAsia="华文仿宋" w:cs="宋体"/>
          <w:b w:val="0"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华文仿宋" w:hAnsi="华文仿宋" w:eastAsia="华文仿宋" w:cs="宋体"/>
          <w:b w:val="0"/>
          <w:bCs/>
          <w:sz w:val="28"/>
          <w:szCs w:val="28"/>
          <w:lang w:eastAsia="zh-CN"/>
        </w:rPr>
        <w:t>附：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《农垦印记》《品味农垦》征订单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华文仿宋" w:hAnsi="华文仿宋" w:eastAsia="华文仿宋" w:cs="宋体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《农垦印记》《品味农垦》均定价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88元/册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（含邮资）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各单位请根据需求确定订购数量，填写征订凭证，并将征订凭证信息发至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nkzxsyc@vip.sina.com。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征订优惠办法如下：</w:t>
      </w:r>
    </w:p>
    <w:tbl>
      <w:tblPr>
        <w:tblStyle w:val="8"/>
        <w:tblW w:w="8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269"/>
        <w:gridCol w:w="1231"/>
        <w:gridCol w:w="1339"/>
        <w:gridCol w:w="1392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征订数量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（两书合计）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≤20册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21-50册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51-100册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101-200册</w:t>
            </w: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＞200册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征订价格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66元/册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61元/册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56元/册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51元/册</w:t>
            </w: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46元/册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《农垦印记》《品味农垦》征订凭证</w:t>
      </w:r>
    </w:p>
    <w:tbl>
      <w:tblPr>
        <w:tblStyle w:val="8"/>
        <w:tblW w:w="8330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768"/>
        <w:gridCol w:w="592"/>
        <w:gridCol w:w="1423"/>
        <w:gridCol w:w="1562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征订单位</w:t>
            </w:r>
          </w:p>
        </w:tc>
        <w:tc>
          <w:tcPr>
            <w:tcW w:w="37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地址邮编</w:t>
            </w:r>
          </w:p>
        </w:tc>
        <w:tc>
          <w:tcPr>
            <w:tcW w:w="37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征订册数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eastAsia="zh-CN"/>
              </w:rPr>
              <w:t>《农垦印记》</w:t>
            </w:r>
          </w:p>
        </w:tc>
        <w:tc>
          <w:tcPr>
            <w:tcW w:w="2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eastAsia="zh-CN"/>
              </w:rPr>
              <w:t>（册）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金额（小写）</w:t>
            </w:r>
          </w:p>
        </w:tc>
        <w:tc>
          <w:tcPr>
            <w:tcW w:w="16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</w:pP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eastAsia="zh-CN"/>
              </w:rPr>
              <w:t>《品味农垦》</w:t>
            </w:r>
          </w:p>
        </w:tc>
        <w:tc>
          <w:tcPr>
            <w:tcW w:w="2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eastAsia="zh-CN"/>
              </w:rPr>
              <w:t>（册）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金额（大写）</w:t>
            </w:r>
          </w:p>
        </w:tc>
        <w:tc>
          <w:tcPr>
            <w:tcW w:w="69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 w:firstLine="843" w:firstLineChars="400"/>
              <w:jc w:val="both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万      仟      佰      拾      元 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157" w:afterLines="50" w:line="52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eastAsia="zh-CN"/>
              </w:rPr>
              <w:t>发票信息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tLeast"/>
              <w:ind w:right="0" w:rightChars="0"/>
              <w:jc w:val="center"/>
              <w:textAlignment w:val="auto"/>
              <w:rPr>
                <w:rStyle w:val="10"/>
                <w:rFonts w:hint="eastAsia" w:ascii="仿宋" w:hAnsi="仿宋" w:eastAsia="仿宋" w:cs="仿宋"/>
                <w:i w:val="0"/>
                <w:iCs w:val="0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0"/>
                <w:rFonts w:hint="eastAsia" w:ascii="仿宋" w:hAnsi="仿宋" w:eastAsia="仿宋" w:cs="仿宋"/>
                <w:i w:val="0"/>
                <w:iCs w:val="0"/>
                <w:sz w:val="18"/>
                <w:szCs w:val="18"/>
                <w:lang w:val="en-US" w:eastAsia="zh-CN" w:bidi="ar"/>
              </w:rPr>
              <w:t>专票</w:t>
            </w:r>
            <w:r>
              <w:rPr>
                <w:rStyle w:val="10"/>
                <w:rFonts w:hint="eastAsia" w:ascii="仿宋" w:hAnsi="仿宋" w:eastAsia="仿宋" w:cs="仿宋"/>
                <w:i w:val="0"/>
                <w:iCs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i w:val="0"/>
                <w:iCs w:val="0"/>
                <w:sz w:val="18"/>
                <w:szCs w:val="18"/>
                <w:lang w:val="en-US" w:eastAsia="zh-CN" w:bidi="ar"/>
              </w:rPr>
              <w:t>（填1-5行）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afterLines="0" w:line="240" w:lineRule="atLeast"/>
              <w:ind w:right="0" w:right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10"/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0"/>
                <w:rFonts w:hint="eastAsia" w:ascii="仿宋" w:hAnsi="仿宋" w:eastAsia="仿宋" w:cs="仿宋"/>
                <w:i w:val="0"/>
                <w:iCs w:val="0"/>
                <w:sz w:val="18"/>
                <w:szCs w:val="18"/>
                <w:lang w:val="en-US" w:eastAsia="zh-CN" w:bidi="ar"/>
              </w:rPr>
              <w:t>普票</w:t>
            </w:r>
            <w:r>
              <w:rPr>
                <w:rStyle w:val="10"/>
                <w:rFonts w:hint="eastAsia" w:ascii="仿宋" w:hAnsi="仿宋" w:eastAsia="仿宋" w:cs="仿宋"/>
                <w:i w:val="0"/>
                <w:iCs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i w:val="0"/>
                <w:iCs w:val="0"/>
                <w:sz w:val="18"/>
                <w:szCs w:val="18"/>
                <w:lang w:val="en-US" w:eastAsia="zh-CN" w:bidi="ar"/>
              </w:rPr>
              <w:t>（填1-3行）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60" w:type="dxa"/>
            <w:gridSpan w:val="2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4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</w:pPr>
          </w:p>
        </w:tc>
        <w:tc>
          <w:tcPr>
            <w:tcW w:w="2360" w:type="dxa"/>
            <w:gridSpan w:val="2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开具项目名称</w:t>
            </w:r>
          </w:p>
        </w:tc>
        <w:tc>
          <w:tcPr>
            <w:tcW w:w="4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60" w:type="dxa"/>
            <w:gridSpan w:val="2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地址及电话</w:t>
            </w:r>
          </w:p>
        </w:tc>
        <w:tc>
          <w:tcPr>
            <w:tcW w:w="4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60" w:type="dxa"/>
            <w:gridSpan w:val="2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开户银行及账号</w:t>
            </w:r>
          </w:p>
        </w:tc>
        <w:tc>
          <w:tcPr>
            <w:tcW w:w="4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 xml:space="preserve">收款单位：中国农垦经济发展中心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开户银行：招商银行北京分行十里河支行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账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号：110908620910301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联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系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人：李世豪，电话：010—5919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9538，13641032861（微信同号）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78F921"/>
    <w:multiLevelType w:val="singleLevel"/>
    <w:tmpl w:val="9D78F92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Y2UxMTZmYTgwMzQwMmEyZmI5ZTRkM2VjMGYyNDQifQ=="/>
  </w:docVars>
  <w:rsids>
    <w:rsidRoot w:val="42CD7B22"/>
    <w:rsid w:val="014E27E6"/>
    <w:rsid w:val="075E1048"/>
    <w:rsid w:val="0A851326"/>
    <w:rsid w:val="0DA14A81"/>
    <w:rsid w:val="11687480"/>
    <w:rsid w:val="16662D2E"/>
    <w:rsid w:val="17076D19"/>
    <w:rsid w:val="177F7945"/>
    <w:rsid w:val="1A037B71"/>
    <w:rsid w:val="2ADE2AE6"/>
    <w:rsid w:val="2DEA0DE9"/>
    <w:rsid w:val="2EFD3FDA"/>
    <w:rsid w:val="2F4152C6"/>
    <w:rsid w:val="30DA2026"/>
    <w:rsid w:val="36104897"/>
    <w:rsid w:val="36B272B1"/>
    <w:rsid w:val="3A744447"/>
    <w:rsid w:val="3AC53379"/>
    <w:rsid w:val="3B8B3E2A"/>
    <w:rsid w:val="3C347C8F"/>
    <w:rsid w:val="3CB33CB0"/>
    <w:rsid w:val="3CE8598A"/>
    <w:rsid w:val="3E45429F"/>
    <w:rsid w:val="40EB6600"/>
    <w:rsid w:val="41F64A67"/>
    <w:rsid w:val="42CD7B22"/>
    <w:rsid w:val="45004E51"/>
    <w:rsid w:val="45045743"/>
    <w:rsid w:val="456E172B"/>
    <w:rsid w:val="4A7D2EA4"/>
    <w:rsid w:val="4FF327C6"/>
    <w:rsid w:val="50D87AE8"/>
    <w:rsid w:val="52943481"/>
    <w:rsid w:val="52A64293"/>
    <w:rsid w:val="534A52E4"/>
    <w:rsid w:val="56E61DD1"/>
    <w:rsid w:val="56F3629C"/>
    <w:rsid w:val="57C77E54"/>
    <w:rsid w:val="58882805"/>
    <w:rsid w:val="5CAC303A"/>
    <w:rsid w:val="5E927ED8"/>
    <w:rsid w:val="67BA377B"/>
    <w:rsid w:val="68214C99"/>
    <w:rsid w:val="69280027"/>
    <w:rsid w:val="6935759B"/>
    <w:rsid w:val="69FF347E"/>
    <w:rsid w:val="6A682273"/>
    <w:rsid w:val="6B8D71AD"/>
    <w:rsid w:val="6CB646F9"/>
    <w:rsid w:val="6D5533B5"/>
    <w:rsid w:val="6F045092"/>
    <w:rsid w:val="70C22C99"/>
    <w:rsid w:val="73B02681"/>
    <w:rsid w:val="775072C6"/>
    <w:rsid w:val="7B08792B"/>
    <w:rsid w:val="7B3953A1"/>
    <w:rsid w:val="7CEC5F0D"/>
    <w:rsid w:val="7E332EFF"/>
    <w:rsid w:val="7F9E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1227" w:hanging="1260"/>
    </w:pPr>
    <w:rPr>
      <w:rFonts w:ascii="宋体"/>
      <w:kern w:val="2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857</Words>
  <Characters>945</Characters>
  <Lines>0</Lines>
  <Paragraphs>0</Paragraphs>
  <TotalTime>63</TotalTime>
  <ScaleCrop>false</ScaleCrop>
  <LinksUpToDate>false</LinksUpToDate>
  <CharactersWithSpaces>1000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2022-09-19T06:53:00Z</dcterms:created>
  <dc:creator>蔡基松</dc:creator>
  <cp:lastModifiedBy>Sylvie_lcm</cp:lastModifiedBy>
  <cp:lastPrinted>2022-09-26T00:49:00Z</cp:lastPrinted>
  <dcterms:modified xsi:type="dcterms:W3CDTF">2022-09-26T07:51:26Z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2F2AD9DA0CA342F5BF39CB9DD75D76F1</vt:lpwstr>
  </property>
</Properties>
</file>